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510" w:rsidRPr="00C42510" w:rsidRDefault="00C42510" w:rsidP="00C425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42510">
        <w:rPr>
          <w:sz w:val="28"/>
          <w:szCs w:val="28"/>
        </w:rPr>
        <w:t>Распределение бюджетных ассигнований муниципального дорожного фонда Сердежского сельского поселения по направлениям расход</w:t>
      </w:r>
      <w:r w:rsidR="008C30BA">
        <w:rPr>
          <w:sz w:val="28"/>
          <w:szCs w:val="28"/>
        </w:rPr>
        <w:t xml:space="preserve">ов на очередной финансовый год и плановый период 2024 и 2025 годов, </w:t>
      </w:r>
      <w:r w:rsidRPr="00C42510">
        <w:rPr>
          <w:sz w:val="28"/>
          <w:szCs w:val="28"/>
        </w:rPr>
        <w:t>установленным в соответствии с порядком формирования и использования бюджетных ассигнований муниципального дорожного фонда Сердежского сельского поселения, утвержденным решением Сердежской сельской Думы, с указанием объемов по ним.</w:t>
      </w:r>
    </w:p>
    <w:p w:rsidR="00EA6F47" w:rsidRPr="00C42510" w:rsidRDefault="00EA6F47" w:rsidP="00C42510">
      <w:pPr>
        <w:jc w:val="center"/>
        <w:rPr>
          <w:sz w:val="28"/>
          <w:szCs w:val="28"/>
        </w:rPr>
      </w:pPr>
    </w:p>
    <w:p w:rsidR="00C42510" w:rsidRPr="00C42510" w:rsidRDefault="00C42510" w:rsidP="00C4251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3200"/>
        <w:gridCol w:w="2208"/>
        <w:gridCol w:w="1644"/>
        <w:gridCol w:w="1644"/>
      </w:tblGrid>
      <w:tr w:rsidR="008C30BA" w:rsidRPr="00C42510" w:rsidTr="008C30BA">
        <w:tc>
          <w:tcPr>
            <w:tcW w:w="649" w:type="dxa"/>
          </w:tcPr>
          <w:p w:rsidR="008C30BA" w:rsidRPr="00C42510" w:rsidRDefault="008C30BA" w:rsidP="008C30BA">
            <w:pPr>
              <w:jc w:val="center"/>
              <w:rPr>
                <w:sz w:val="28"/>
                <w:szCs w:val="28"/>
              </w:rPr>
            </w:pPr>
            <w:r w:rsidRPr="00C42510">
              <w:rPr>
                <w:sz w:val="28"/>
                <w:szCs w:val="28"/>
              </w:rPr>
              <w:t>№ п/п</w:t>
            </w:r>
          </w:p>
        </w:tc>
        <w:tc>
          <w:tcPr>
            <w:tcW w:w="3200" w:type="dxa"/>
          </w:tcPr>
          <w:p w:rsidR="008C30BA" w:rsidRPr="00C42510" w:rsidRDefault="008C30BA" w:rsidP="008C30BA">
            <w:pPr>
              <w:jc w:val="center"/>
              <w:rPr>
                <w:sz w:val="28"/>
                <w:szCs w:val="28"/>
              </w:rPr>
            </w:pPr>
            <w:r w:rsidRPr="00C42510">
              <w:rPr>
                <w:sz w:val="28"/>
                <w:szCs w:val="28"/>
              </w:rPr>
              <w:t>Виды расходов</w:t>
            </w:r>
          </w:p>
        </w:tc>
        <w:tc>
          <w:tcPr>
            <w:tcW w:w="2208" w:type="dxa"/>
          </w:tcPr>
          <w:p w:rsidR="008C30BA" w:rsidRPr="00C42510" w:rsidRDefault="008C30BA" w:rsidP="008C3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  <w:r w:rsidRPr="00C42510">
              <w:rPr>
                <w:sz w:val="28"/>
                <w:szCs w:val="28"/>
              </w:rPr>
              <w:t xml:space="preserve"> (</w:t>
            </w:r>
            <w:proofErr w:type="spellStart"/>
            <w:r w:rsidRPr="00C42510">
              <w:rPr>
                <w:sz w:val="28"/>
                <w:szCs w:val="28"/>
              </w:rPr>
              <w:t>тыс.руб</w:t>
            </w:r>
            <w:proofErr w:type="spellEnd"/>
            <w:r w:rsidRPr="00C42510">
              <w:rPr>
                <w:sz w:val="28"/>
                <w:szCs w:val="28"/>
              </w:rPr>
              <w:t>)</w:t>
            </w:r>
          </w:p>
        </w:tc>
        <w:tc>
          <w:tcPr>
            <w:tcW w:w="1644" w:type="dxa"/>
          </w:tcPr>
          <w:p w:rsidR="008C30BA" w:rsidRDefault="008C30BA" w:rsidP="008C30BA">
            <w:r w:rsidRPr="00653BD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653BD4">
              <w:rPr>
                <w:sz w:val="28"/>
                <w:szCs w:val="28"/>
              </w:rPr>
              <w:t xml:space="preserve"> год (</w:t>
            </w:r>
            <w:proofErr w:type="spellStart"/>
            <w:r w:rsidRPr="00653BD4">
              <w:rPr>
                <w:sz w:val="28"/>
                <w:szCs w:val="28"/>
              </w:rPr>
              <w:t>тыс.руб</w:t>
            </w:r>
            <w:proofErr w:type="spellEnd"/>
            <w:r w:rsidRPr="00653BD4">
              <w:rPr>
                <w:sz w:val="28"/>
                <w:szCs w:val="28"/>
              </w:rPr>
              <w:t>)</w:t>
            </w:r>
          </w:p>
        </w:tc>
        <w:tc>
          <w:tcPr>
            <w:tcW w:w="1644" w:type="dxa"/>
          </w:tcPr>
          <w:p w:rsidR="008C30BA" w:rsidRDefault="008C30BA" w:rsidP="008C30BA">
            <w:r w:rsidRPr="00653BD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653BD4">
              <w:rPr>
                <w:sz w:val="28"/>
                <w:szCs w:val="28"/>
              </w:rPr>
              <w:t xml:space="preserve"> год (</w:t>
            </w:r>
            <w:proofErr w:type="spellStart"/>
            <w:r w:rsidRPr="00653BD4">
              <w:rPr>
                <w:sz w:val="28"/>
                <w:szCs w:val="28"/>
              </w:rPr>
              <w:t>тыс.руб</w:t>
            </w:r>
            <w:proofErr w:type="spellEnd"/>
            <w:r w:rsidRPr="00653BD4">
              <w:rPr>
                <w:sz w:val="28"/>
                <w:szCs w:val="28"/>
              </w:rPr>
              <w:t>)</w:t>
            </w:r>
          </w:p>
        </w:tc>
      </w:tr>
      <w:tr w:rsidR="008C30BA" w:rsidRPr="00C42510" w:rsidTr="008C30BA">
        <w:tc>
          <w:tcPr>
            <w:tcW w:w="649" w:type="dxa"/>
          </w:tcPr>
          <w:p w:rsidR="008C30BA" w:rsidRPr="00C42510" w:rsidRDefault="008C30BA" w:rsidP="00C425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8C30BA" w:rsidRPr="00C42510" w:rsidRDefault="008C30BA" w:rsidP="00C42510">
            <w:pPr>
              <w:rPr>
                <w:bCs/>
                <w:sz w:val="28"/>
                <w:szCs w:val="28"/>
              </w:rPr>
            </w:pPr>
            <w:proofErr w:type="spellStart"/>
            <w:r w:rsidRPr="00C42510">
              <w:rPr>
                <w:bCs/>
                <w:sz w:val="28"/>
                <w:szCs w:val="28"/>
              </w:rPr>
              <w:t>Грейдирование</w:t>
            </w:r>
            <w:proofErr w:type="spellEnd"/>
            <w:r w:rsidRPr="00C42510">
              <w:rPr>
                <w:bCs/>
                <w:sz w:val="28"/>
                <w:szCs w:val="28"/>
              </w:rPr>
              <w:t xml:space="preserve"> дорог </w:t>
            </w:r>
          </w:p>
        </w:tc>
        <w:tc>
          <w:tcPr>
            <w:tcW w:w="2208" w:type="dxa"/>
          </w:tcPr>
          <w:p w:rsidR="008C30BA" w:rsidRPr="00C42510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8C30BA" w:rsidRPr="00C42510" w:rsidTr="008C30BA">
        <w:tc>
          <w:tcPr>
            <w:tcW w:w="649" w:type="dxa"/>
          </w:tcPr>
          <w:p w:rsidR="008C30BA" w:rsidRPr="00C42510" w:rsidRDefault="008C30BA" w:rsidP="00C425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8C30BA" w:rsidRPr="00C42510" w:rsidRDefault="008C30BA" w:rsidP="00C42510">
            <w:pPr>
              <w:rPr>
                <w:bCs/>
                <w:sz w:val="28"/>
                <w:szCs w:val="28"/>
              </w:rPr>
            </w:pPr>
            <w:r w:rsidRPr="00C42510">
              <w:rPr>
                <w:bCs/>
                <w:sz w:val="28"/>
                <w:szCs w:val="28"/>
              </w:rPr>
              <w:t>Расчистка дорог от снега</w:t>
            </w:r>
          </w:p>
        </w:tc>
        <w:tc>
          <w:tcPr>
            <w:tcW w:w="2208" w:type="dxa"/>
          </w:tcPr>
          <w:p w:rsidR="008C30BA" w:rsidRPr="00C42510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</w:tr>
      <w:tr w:rsidR="008C30BA" w:rsidRPr="00C42510" w:rsidTr="008C30BA">
        <w:tc>
          <w:tcPr>
            <w:tcW w:w="649" w:type="dxa"/>
          </w:tcPr>
          <w:p w:rsidR="008C30BA" w:rsidRPr="00C42510" w:rsidRDefault="008C30BA" w:rsidP="00C425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8C30BA" w:rsidRPr="00C42510" w:rsidRDefault="008C30BA" w:rsidP="00C42510">
            <w:pPr>
              <w:rPr>
                <w:bCs/>
                <w:sz w:val="28"/>
                <w:szCs w:val="28"/>
              </w:rPr>
            </w:pPr>
            <w:r w:rsidRPr="00C42510">
              <w:rPr>
                <w:bCs/>
                <w:sz w:val="28"/>
                <w:szCs w:val="28"/>
              </w:rPr>
              <w:t>Ямочный ремонт дорог</w:t>
            </w:r>
          </w:p>
        </w:tc>
        <w:tc>
          <w:tcPr>
            <w:tcW w:w="2208" w:type="dxa"/>
          </w:tcPr>
          <w:p w:rsidR="008C30BA" w:rsidRPr="00C42510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137,5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132,6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132,7</w:t>
            </w:r>
          </w:p>
        </w:tc>
      </w:tr>
      <w:tr w:rsidR="008C30BA" w:rsidRPr="00C42510" w:rsidTr="008C30BA">
        <w:tc>
          <w:tcPr>
            <w:tcW w:w="649" w:type="dxa"/>
          </w:tcPr>
          <w:p w:rsidR="008C30BA" w:rsidRPr="00C42510" w:rsidRDefault="008C30BA" w:rsidP="00C425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00" w:type="dxa"/>
            <w:vAlign w:val="bottom"/>
          </w:tcPr>
          <w:p w:rsidR="008C30BA" w:rsidRPr="00C42510" w:rsidRDefault="008C30BA" w:rsidP="00C42510">
            <w:pPr>
              <w:jc w:val="right"/>
              <w:rPr>
                <w:bCs/>
                <w:sz w:val="28"/>
                <w:szCs w:val="28"/>
              </w:rPr>
            </w:pPr>
            <w:r w:rsidRPr="00C42510"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208" w:type="dxa"/>
          </w:tcPr>
          <w:p w:rsidR="008C30BA" w:rsidRPr="00C42510" w:rsidRDefault="008C30BA" w:rsidP="008C30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347,5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362,6</w:t>
            </w:r>
          </w:p>
        </w:tc>
        <w:tc>
          <w:tcPr>
            <w:tcW w:w="1644" w:type="dxa"/>
          </w:tcPr>
          <w:p w:rsidR="008C30BA" w:rsidRDefault="008C30BA" w:rsidP="00C4251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382,7</w:t>
            </w:r>
          </w:p>
        </w:tc>
      </w:tr>
    </w:tbl>
    <w:p w:rsidR="00C42510" w:rsidRDefault="00C42510" w:rsidP="00C42510">
      <w:pPr>
        <w:jc w:val="center"/>
      </w:pPr>
      <w:bookmarkStart w:id="0" w:name="_GoBack"/>
      <w:bookmarkEnd w:id="0"/>
    </w:p>
    <w:sectPr w:rsidR="00C42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510"/>
    <w:rsid w:val="002559C4"/>
    <w:rsid w:val="008C30BA"/>
    <w:rsid w:val="00C42510"/>
    <w:rsid w:val="00EA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5A15F"/>
  <w15:chartTrackingRefBased/>
  <w15:docId w15:val="{E55BA746-8AFA-4D12-9BF8-16BC55FD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2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5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5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2021-12-22T11:07:00Z</cp:lastPrinted>
  <dcterms:created xsi:type="dcterms:W3CDTF">2021-12-22T11:07:00Z</dcterms:created>
  <dcterms:modified xsi:type="dcterms:W3CDTF">2022-11-21T10:58:00Z</dcterms:modified>
</cp:coreProperties>
</file>